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</w:t>
      </w:r>
      <w:r w:rsidR="001A3E63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nr 1</w:t>
      </w:r>
      <w:bookmarkStart w:id="0" w:name="_GoBack"/>
      <w:bookmarkEnd w:id="0"/>
    </w:p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do Uchwały Nr ……/……/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18</w:t>
      </w:r>
    </w:p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2018</w:t>
      </w: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r.</w:t>
      </w:r>
      <w:r w:rsidRPr="0044403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9B0CE0" w:rsidRPr="0044403F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21040A" w:rsidRPr="00B0349B" w:rsidRDefault="0021040A" w:rsidP="0021040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Załącznik nr 1</w:t>
      </w:r>
    </w:p>
    <w:p w:rsidR="0021040A" w:rsidRPr="00B0349B" w:rsidRDefault="0021040A" w:rsidP="0021040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do Uchwały Nr </w:t>
      </w:r>
      <w:r w:rsid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D84E68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B0349B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XXXVII</w:t>
      </w:r>
      <w:r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/</w:t>
      </w:r>
      <w:r w:rsidR="00B0349B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297</w:t>
      </w:r>
      <w:r w:rsidR="00D84E68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/17</w:t>
      </w:r>
    </w:p>
    <w:p w:rsidR="0021040A" w:rsidRPr="00B0349B" w:rsidRDefault="0021040A" w:rsidP="0021040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Rady Powiatu Iławskiego </w:t>
      </w:r>
    </w:p>
    <w:p w:rsidR="009B0CE0" w:rsidRPr="00B0349B" w:rsidRDefault="0021040A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z dnia </w:t>
      </w:r>
      <w:r w:rsidR="00B0349B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30</w:t>
      </w:r>
      <w:r w:rsidR="00D84E68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B0349B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listopada</w:t>
      </w:r>
      <w:r w:rsidR="00D84E68"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2017</w:t>
      </w:r>
      <w:r w:rsidRPr="00B0349B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r.</w:t>
      </w: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641"/>
        <w:gridCol w:w="1622"/>
        <w:gridCol w:w="1765"/>
        <w:gridCol w:w="1391"/>
        <w:gridCol w:w="1580"/>
      </w:tblGrid>
      <w:tr w:rsidR="00566A7E" w:rsidRPr="00566A7E" w:rsidTr="00B0349B">
        <w:trPr>
          <w:cantSplit/>
          <w:jc w:val="center"/>
        </w:trPr>
        <w:tc>
          <w:tcPr>
            <w:tcW w:w="569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41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22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736" w:type="dxa"/>
            <w:gridSpan w:val="3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  <w:r w:rsid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dyżury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80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(pełnienie dyżuru)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F5B88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FF5B88"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9B0CE0" w:rsidRPr="00FF5B88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FE21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41" w:type="dxa"/>
          </w:tcPr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22" w:type="dxa"/>
          </w:tcPr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106596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106596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065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3</w:t>
            </w:r>
          </w:p>
          <w:p w:rsidR="007D7B5E" w:rsidRPr="007D7B5E" w:rsidRDefault="007D7B5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7D7B5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„APTEKA DYŻURNA”</w:t>
            </w:r>
          </w:p>
          <w:p w:rsidR="009B0CE0" w:rsidRPr="007D7B5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22" w:type="dxa"/>
          </w:tcPr>
          <w:p w:rsidR="009B0CE0" w:rsidRPr="007D7B5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65" w:type="dxa"/>
          </w:tcPr>
          <w:p w:rsidR="009B0CE0" w:rsidRPr="007D7B5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E1EC3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  <w:lang w:eastAsia="pl-PL"/>
              </w:rPr>
              <w:t>8:00-20:00</w:t>
            </w:r>
            <w:r w:rsidR="006152E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ZAWIESZONA DZIALALNOŚĆ</w:t>
            </w:r>
          </w:p>
        </w:tc>
        <w:tc>
          <w:tcPr>
            <w:tcW w:w="1391" w:type="dxa"/>
          </w:tcPr>
          <w:p w:rsidR="009B0CE0" w:rsidRPr="007D7B5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E1EC3">
              <w:rPr>
                <w:rFonts w:ascii="Arial" w:eastAsia="Times New Roman" w:hAnsi="Arial" w:cs="Arial"/>
                <w:bCs/>
                <w:strike/>
                <w:color w:val="FF0000"/>
                <w:sz w:val="18"/>
                <w:szCs w:val="18"/>
                <w:lang w:eastAsia="pl-PL"/>
              </w:rPr>
              <w:t>8:00-15:00</w:t>
            </w:r>
            <w:r w:rsidR="006152E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 xml:space="preserve"> ZAWIESZONA DZIALALNOŚĆ</w:t>
            </w:r>
          </w:p>
        </w:tc>
        <w:tc>
          <w:tcPr>
            <w:tcW w:w="1580" w:type="dxa"/>
          </w:tcPr>
          <w:p w:rsidR="009B0CE0" w:rsidRPr="007D7B5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7D7B5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22" w:type="dxa"/>
          </w:tcPr>
          <w:p w:rsidR="009B0CE0" w:rsidRPr="0044403F" w:rsidRDefault="00713AA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736697582</w:t>
            </w:r>
            <w:r w:rsidR="009B0CE0"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80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8147D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B0349B" w:rsidRPr="00566A7E" w:rsidTr="00B0349B">
        <w:trPr>
          <w:cantSplit/>
          <w:jc w:val="center"/>
        </w:trPr>
        <w:tc>
          <w:tcPr>
            <w:tcW w:w="569" w:type="dxa"/>
          </w:tcPr>
          <w:p w:rsidR="00B0349B" w:rsidRPr="00B81872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41" w:type="dxa"/>
          </w:tcPr>
          <w:p w:rsidR="00B0349B" w:rsidRPr="00B81872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B0349B" w:rsidRPr="00B81872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22" w:type="dxa"/>
          </w:tcPr>
          <w:p w:rsidR="00B0349B" w:rsidRPr="00B81872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736697583</w:t>
            </w:r>
          </w:p>
          <w:p w:rsidR="00B0349B" w:rsidRPr="00B81872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B0349B" w:rsidRPr="00B81872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391" w:type="dxa"/>
          </w:tcPr>
          <w:p w:rsidR="00B0349B" w:rsidRPr="00B81872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00-22</w:t>
            </w: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  <w:r w:rsidRPr="00B8187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80" w:type="dxa"/>
          </w:tcPr>
          <w:p w:rsidR="00B0349B" w:rsidRPr="00B0349B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34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:rsidR="00B0349B" w:rsidRPr="00B0349B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34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7:00-21:00</w:t>
            </w:r>
          </w:p>
          <w:p w:rsidR="00B0349B" w:rsidRPr="00B0349B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349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:rsidR="00B0349B" w:rsidRPr="00B81872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349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41" w:type="dxa"/>
          </w:tcPr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22" w:type="dxa"/>
          </w:tcPr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65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80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8147D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DB26BB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DB26BB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B26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22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22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80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41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22" w:type="dxa"/>
          </w:tcPr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482BC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80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41" w:type="dxa"/>
          </w:tcPr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22" w:type="dxa"/>
          </w:tcPr>
          <w:p w:rsidR="009B0CE0" w:rsidRPr="0098548D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65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391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80" w:type="dxa"/>
          </w:tcPr>
          <w:p w:rsidR="009B0CE0" w:rsidRPr="0098548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8548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AD38EA" w:rsidRPr="00566A7E" w:rsidTr="00B0349B">
        <w:trPr>
          <w:cantSplit/>
          <w:jc w:val="center"/>
        </w:trPr>
        <w:tc>
          <w:tcPr>
            <w:tcW w:w="569" w:type="dxa"/>
          </w:tcPr>
          <w:p w:rsidR="00AD38EA" w:rsidRPr="0044403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41" w:type="dxa"/>
          </w:tcPr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22" w:type="dxa"/>
          </w:tcPr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AD38EA" w:rsidRPr="0044403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AD38EA" w:rsidRPr="0044403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</w:t>
            </w: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AD38EA" w:rsidRDefault="00AD38EA" w:rsidP="00AD38EA">
            <w:pPr>
              <w:jc w:val="center"/>
            </w:pPr>
            <w:r w:rsidRPr="00A306E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580" w:type="dxa"/>
          </w:tcPr>
          <w:p w:rsidR="00AD38EA" w:rsidRPr="008147DD" w:rsidRDefault="00AD38EA" w:rsidP="00AD38EA">
            <w:pPr>
              <w:jc w:val="center"/>
              <w:rPr>
                <w:b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7:00-23:00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22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65" w:type="dxa"/>
          </w:tcPr>
          <w:p w:rsidR="009B0CE0" w:rsidRPr="0044403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</w:t>
            </w:r>
            <w:r w:rsidR="009B0CE0"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22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41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22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trHeight w:val="50"/>
          <w:jc w:val="center"/>
        </w:trPr>
        <w:tc>
          <w:tcPr>
            <w:tcW w:w="569" w:type="dxa"/>
          </w:tcPr>
          <w:p w:rsidR="009B0CE0" w:rsidRPr="00482BC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82B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41" w:type="dxa"/>
          </w:tcPr>
          <w:p w:rsidR="009B0CE0" w:rsidRPr="00632E0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</w:pPr>
            <w:r w:rsidRPr="00632E00"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  <w:t>Apteka STABIL</w:t>
            </w:r>
          </w:p>
          <w:p w:rsidR="009B0CE0" w:rsidRPr="00632E0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</w:pPr>
            <w:r w:rsidRPr="00632E00"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22" w:type="dxa"/>
          </w:tcPr>
          <w:p w:rsidR="009B0CE0" w:rsidRPr="00632E0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</w:pPr>
            <w:r w:rsidRPr="00632E00">
              <w:rPr>
                <w:rFonts w:ascii="Arial" w:eastAsia="Times New Roman" w:hAnsi="Arial" w:cs="Arial"/>
                <w:color w:val="00B0F0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65" w:type="dxa"/>
          </w:tcPr>
          <w:p w:rsidR="009B0CE0" w:rsidRPr="00632E00" w:rsidRDefault="00632E0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</w:pPr>
            <w:r w:rsidRPr="00632E00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  <w:t>9:00-17</w:t>
            </w:r>
            <w:r w:rsidR="009B0CE0" w:rsidRPr="00632E00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9B0CE0" w:rsidRPr="00632E00" w:rsidRDefault="00482BC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</w:pPr>
            <w:r w:rsidRPr="00632E00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  <w:t>9:00-13</w:t>
            </w:r>
            <w:r w:rsidR="009B0CE0" w:rsidRPr="00632E00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80" w:type="dxa"/>
          </w:tcPr>
          <w:p w:rsidR="009B0CE0" w:rsidRPr="00632E0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</w:pPr>
            <w:r w:rsidRPr="00632E00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trHeight w:val="50"/>
          <w:jc w:val="center"/>
        </w:trPr>
        <w:tc>
          <w:tcPr>
            <w:tcW w:w="569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41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22" w:type="dxa"/>
          </w:tcPr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65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391" w:type="dxa"/>
          </w:tcPr>
          <w:p w:rsidR="009B0CE0" w:rsidRPr="00610DD7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80" w:type="dxa"/>
          </w:tcPr>
          <w:p w:rsidR="009B0CE0" w:rsidRPr="008147DD" w:rsidRDefault="009B0CE0" w:rsidP="005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610DD7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66A7E" w:rsidRPr="00566A7E" w:rsidTr="00B0349B">
        <w:trPr>
          <w:cantSplit/>
          <w:trHeight w:val="387"/>
          <w:jc w:val="center"/>
        </w:trPr>
        <w:tc>
          <w:tcPr>
            <w:tcW w:w="569" w:type="dxa"/>
          </w:tcPr>
          <w:p w:rsidR="001F60E5" w:rsidRPr="00610DD7" w:rsidRDefault="001F60E5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41" w:type="dxa"/>
          </w:tcPr>
          <w:p w:rsidR="001F60E5" w:rsidRPr="00610DD7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</w:t>
            </w:r>
            <w:r w:rsidR="00B955B6"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Kopernika 5A, 14-200 Iława</w:t>
            </w:r>
          </w:p>
        </w:tc>
        <w:tc>
          <w:tcPr>
            <w:tcW w:w="1622" w:type="dxa"/>
          </w:tcPr>
          <w:p w:rsidR="001F60E5" w:rsidRPr="00610DD7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89/6423068</w:t>
            </w:r>
          </w:p>
        </w:tc>
        <w:tc>
          <w:tcPr>
            <w:tcW w:w="1765" w:type="dxa"/>
          </w:tcPr>
          <w:p w:rsidR="001F60E5" w:rsidRPr="00610DD7" w:rsidRDefault="001F60E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7:30-20:00</w:t>
            </w:r>
          </w:p>
        </w:tc>
        <w:tc>
          <w:tcPr>
            <w:tcW w:w="1391" w:type="dxa"/>
          </w:tcPr>
          <w:p w:rsidR="001F60E5" w:rsidRPr="00610DD7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1580" w:type="dxa"/>
          </w:tcPr>
          <w:p w:rsidR="001F60E5" w:rsidRPr="00610DD7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trHeight w:val="387"/>
          <w:jc w:val="center"/>
        </w:trPr>
        <w:tc>
          <w:tcPr>
            <w:tcW w:w="569" w:type="dxa"/>
          </w:tcPr>
          <w:p w:rsidR="00B955B6" w:rsidRPr="00610DD7" w:rsidRDefault="00B955B6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41" w:type="dxa"/>
          </w:tcPr>
          <w:p w:rsidR="00B955B6" w:rsidRPr="00610DD7" w:rsidRDefault="00B955B6" w:rsidP="00B955B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GEMINI, ul. Jana III Sobieskiego 45, 14-200 Iława</w:t>
            </w:r>
          </w:p>
        </w:tc>
        <w:tc>
          <w:tcPr>
            <w:tcW w:w="1622" w:type="dxa"/>
          </w:tcPr>
          <w:p w:rsidR="00B955B6" w:rsidRPr="00610DD7" w:rsidRDefault="00B955B6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89/6486345</w:t>
            </w:r>
          </w:p>
        </w:tc>
        <w:tc>
          <w:tcPr>
            <w:tcW w:w="1765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9:00-18:00</w:t>
            </w:r>
          </w:p>
        </w:tc>
        <w:tc>
          <w:tcPr>
            <w:tcW w:w="1580" w:type="dxa"/>
          </w:tcPr>
          <w:p w:rsidR="00B955B6" w:rsidRPr="00610DD7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10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19</w:t>
            </w: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FF5B8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FF5B88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pon., </w:t>
            </w:r>
            <w:proofErr w:type="spellStart"/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</w:t>
            </w:r>
            <w:proofErr w:type="spellEnd"/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.,czw.,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391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661AA3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3641" w:type="dxa"/>
          </w:tcPr>
          <w:p w:rsidR="009B0CE0" w:rsidRPr="00661AA3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661AA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22" w:type="dxa"/>
          </w:tcPr>
          <w:p w:rsidR="009B0CE0" w:rsidRPr="00661AA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65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391" w:type="dxa"/>
          </w:tcPr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1A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80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8.00-22.00</w:t>
            </w:r>
          </w:p>
          <w:p w:rsidR="009B0CE0" w:rsidRPr="00661AA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22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44403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 1”</w:t>
            </w:r>
          </w:p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22" w:type="dxa"/>
          </w:tcPr>
          <w:p w:rsidR="009B0CE0" w:rsidRPr="0044403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10:00-16:00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B00113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41" w:type="dxa"/>
          </w:tcPr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Rzepnikowskiego</w:t>
            </w:r>
            <w:proofErr w:type="spellEnd"/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22" w:type="dxa"/>
          </w:tcPr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  <w:p w:rsidR="009B0CE0" w:rsidRPr="00B00113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391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80" w:type="dxa"/>
          </w:tcPr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0011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B00113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566A7E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</w:t>
            </w:r>
            <w:r w:rsidR="00F668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14-260 Lubawa</w:t>
            </w:r>
          </w:p>
        </w:tc>
        <w:tc>
          <w:tcPr>
            <w:tcW w:w="1622" w:type="dxa"/>
          </w:tcPr>
          <w:p w:rsidR="009B0CE0" w:rsidRPr="00566A7E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65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6A7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MIASTO KISIELICE 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391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65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391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65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E50EC2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41" w:type="dxa"/>
          </w:tcPr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E50EC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22" w:type="dxa"/>
          </w:tcPr>
          <w:p w:rsidR="009B0CE0" w:rsidRPr="00E50EC2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65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E50EC2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50E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FF5B88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22" w:type="dxa"/>
          </w:tcPr>
          <w:p w:rsidR="009B0CE0" w:rsidRPr="00FF5B88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65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FF5B88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C7425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41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22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391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80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566A7E" w:rsidTr="00B0349B">
        <w:trPr>
          <w:cantSplit/>
          <w:jc w:val="center"/>
        </w:trPr>
        <w:tc>
          <w:tcPr>
            <w:tcW w:w="569" w:type="dxa"/>
          </w:tcPr>
          <w:p w:rsidR="009B0CE0" w:rsidRPr="00C7425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41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22" w:type="dxa"/>
          </w:tcPr>
          <w:p w:rsidR="009B0CE0" w:rsidRPr="00C7425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65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391" w:type="dxa"/>
          </w:tcPr>
          <w:p w:rsidR="009B0CE0" w:rsidRPr="00C7425F" w:rsidRDefault="009B0CE0" w:rsidP="00C7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C7425F"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B749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80" w:type="dxa"/>
          </w:tcPr>
          <w:p w:rsidR="009B0CE0" w:rsidRPr="00C7425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7425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566A7E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B0CE0" w:rsidRPr="00566A7E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0CE0" w:rsidRPr="00566A7E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sectPr w:rsidR="009B0CE0" w:rsidRPr="00566A7E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0"/>
    <w:rsid w:val="0003423C"/>
    <w:rsid w:val="00106596"/>
    <w:rsid w:val="001A3E63"/>
    <w:rsid w:val="001F60E5"/>
    <w:rsid w:val="0021040A"/>
    <w:rsid w:val="0037018E"/>
    <w:rsid w:val="003C5972"/>
    <w:rsid w:val="0044403F"/>
    <w:rsid w:val="00451D8B"/>
    <w:rsid w:val="00482BCE"/>
    <w:rsid w:val="00566A7E"/>
    <w:rsid w:val="00593CB5"/>
    <w:rsid w:val="005C329E"/>
    <w:rsid w:val="00610DD7"/>
    <w:rsid w:val="006152EA"/>
    <w:rsid w:val="00632E00"/>
    <w:rsid w:val="00661AA3"/>
    <w:rsid w:val="006F5492"/>
    <w:rsid w:val="00713AA0"/>
    <w:rsid w:val="007D7B5E"/>
    <w:rsid w:val="007E1EC3"/>
    <w:rsid w:val="008147DD"/>
    <w:rsid w:val="00952673"/>
    <w:rsid w:val="0098548D"/>
    <w:rsid w:val="009B0CE0"/>
    <w:rsid w:val="00AD38EA"/>
    <w:rsid w:val="00B00113"/>
    <w:rsid w:val="00B0349B"/>
    <w:rsid w:val="00B53C36"/>
    <w:rsid w:val="00B81872"/>
    <w:rsid w:val="00B908B5"/>
    <w:rsid w:val="00B955B6"/>
    <w:rsid w:val="00BB749C"/>
    <w:rsid w:val="00C7425F"/>
    <w:rsid w:val="00D84E68"/>
    <w:rsid w:val="00DB26BB"/>
    <w:rsid w:val="00E50EC2"/>
    <w:rsid w:val="00F66881"/>
    <w:rsid w:val="00FC5FFF"/>
    <w:rsid w:val="00FE21A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04F5-CD6D-42B3-947D-9C9BC0E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Monika Węgłowska</cp:lastModifiedBy>
  <cp:revision>11</cp:revision>
  <cp:lastPrinted>2018-04-26T08:32:00Z</cp:lastPrinted>
  <dcterms:created xsi:type="dcterms:W3CDTF">2017-10-05T08:13:00Z</dcterms:created>
  <dcterms:modified xsi:type="dcterms:W3CDTF">2018-06-21T08:19:00Z</dcterms:modified>
</cp:coreProperties>
</file>